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2A" w:rsidRDefault="00761D2A" w:rsidP="00761D2A">
      <w:pPr>
        <w:jc w:val="center"/>
      </w:pPr>
      <w:r>
        <w:rPr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2A" w:rsidRDefault="00761D2A" w:rsidP="00761D2A">
      <w:pPr>
        <w:pStyle w:val="1"/>
        <w:rPr>
          <w:b/>
          <w:sz w:val="28"/>
        </w:rPr>
      </w:pPr>
      <w:r>
        <w:rPr>
          <w:b/>
          <w:sz w:val="28"/>
        </w:rPr>
        <w:t xml:space="preserve">     РЕСПУБЛИКА КАРЕЛИЯ</w:t>
      </w:r>
    </w:p>
    <w:p w:rsidR="00761D2A" w:rsidRDefault="00761D2A" w:rsidP="00761D2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Администрация Лоухского муниципального района</w:t>
      </w:r>
    </w:p>
    <w:p w:rsidR="00761D2A" w:rsidRDefault="00761D2A" w:rsidP="00761D2A">
      <w:pPr>
        <w:pStyle w:val="1"/>
        <w:rPr>
          <w:b/>
          <w:szCs w:val="24"/>
        </w:rPr>
      </w:pPr>
    </w:p>
    <w:p w:rsidR="00761D2A" w:rsidRDefault="00761D2A" w:rsidP="00761D2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РАСПОРЯЖЕНИЕ  № 423-Р</w:t>
      </w:r>
    </w:p>
    <w:p w:rsidR="00761D2A" w:rsidRDefault="00761D2A" w:rsidP="00761D2A">
      <w:pPr>
        <w:jc w:val="center"/>
        <w:rPr>
          <w:sz w:val="20"/>
          <w:szCs w:val="20"/>
        </w:rPr>
      </w:pPr>
    </w:p>
    <w:p w:rsidR="00761D2A" w:rsidRDefault="00761D2A" w:rsidP="00761D2A">
      <w:pPr>
        <w:jc w:val="center"/>
      </w:pPr>
      <w:r>
        <w:t xml:space="preserve">     </w:t>
      </w:r>
      <w:proofErr w:type="spellStart"/>
      <w:r>
        <w:t>пгт</w:t>
      </w:r>
      <w:proofErr w:type="spellEnd"/>
      <w:r>
        <w:t xml:space="preserve">. Лоухи                                                                                        </w:t>
      </w:r>
      <w:r>
        <w:rPr>
          <w:b/>
        </w:rPr>
        <w:t xml:space="preserve">   </w:t>
      </w:r>
      <w:r>
        <w:t>23 апреля 2015 года</w:t>
      </w:r>
    </w:p>
    <w:p w:rsidR="00761D2A" w:rsidRDefault="00761D2A" w:rsidP="00761D2A">
      <w:pPr>
        <w:jc w:val="center"/>
      </w:pPr>
    </w:p>
    <w:p w:rsidR="00761D2A" w:rsidRDefault="00761D2A" w:rsidP="00761D2A">
      <w:pPr>
        <w:jc w:val="center"/>
      </w:pPr>
    </w:p>
    <w:p w:rsidR="00761D2A" w:rsidRDefault="00761D2A" w:rsidP="00761D2A">
      <w:pPr>
        <w:jc w:val="center"/>
      </w:pPr>
      <w:r>
        <w:t xml:space="preserve">О запрете выжигания сухой травы на территории </w:t>
      </w:r>
    </w:p>
    <w:p w:rsidR="00761D2A" w:rsidRDefault="00761D2A" w:rsidP="00761D2A">
      <w:pPr>
        <w:jc w:val="center"/>
      </w:pPr>
      <w:r>
        <w:t xml:space="preserve">Лоухского муниципального района. </w:t>
      </w:r>
    </w:p>
    <w:p w:rsidR="00761D2A" w:rsidRDefault="00761D2A" w:rsidP="00761D2A">
      <w:pPr>
        <w:jc w:val="both"/>
      </w:pPr>
    </w:p>
    <w:p w:rsidR="00761D2A" w:rsidRDefault="00761D2A" w:rsidP="00761D2A">
      <w:pPr>
        <w:jc w:val="both"/>
      </w:pPr>
    </w:p>
    <w:p w:rsidR="00761D2A" w:rsidRDefault="00761D2A" w:rsidP="00761D2A">
      <w:pPr>
        <w:jc w:val="both"/>
      </w:pPr>
      <w:r>
        <w:tab/>
      </w:r>
      <w:proofErr w:type="gramStart"/>
      <w:r w:rsidRPr="00EE07B1">
        <w:t>В  соответствии с</w:t>
      </w:r>
      <w:r w:rsidRPr="0061203F">
        <w:rPr>
          <w:color w:val="FF0000"/>
        </w:rPr>
        <w:t xml:space="preserve"> </w:t>
      </w:r>
      <w:r>
        <w:t>Федеральным законом от 21 декабря 1994 года № 68 «О защите населения и территории от чрезвычайных ситуаций природного и техногенного характера», Правилами пожарной безопасности в лесах, утвержденными  постановлением Правительства Российской Федерации от 30 июня 2007 года № 417 «Об утверждении Правил пожарной безопасности в лесах», в целях профилактики возникновения лесных пожаров на территории Лоухского муниципального района:</w:t>
      </w:r>
      <w:proofErr w:type="gramEnd"/>
    </w:p>
    <w:p w:rsidR="00761D2A" w:rsidRDefault="00761D2A" w:rsidP="00761D2A"/>
    <w:p w:rsidR="00761D2A" w:rsidRDefault="00761D2A" w:rsidP="00761D2A">
      <w:pPr>
        <w:tabs>
          <w:tab w:val="num" w:pos="360"/>
        </w:tabs>
        <w:ind w:left="360" w:hanging="360"/>
        <w:jc w:val="both"/>
      </w:pPr>
      <w:r>
        <w:t>Запретить в пожароопасный сезон 2015 года  выжигание сухой травы на территории Лоухского муниципального района.</w:t>
      </w:r>
    </w:p>
    <w:p w:rsidR="00761D2A" w:rsidRDefault="00761D2A" w:rsidP="00761D2A">
      <w:pPr>
        <w:tabs>
          <w:tab w:val="num" w:pos="360"/>
        </w:tabs>
        <w:ind w:left="360" w:hanging="360"/>
        <w:jc w:val="both"/>
      </w:pPr>
      <w:r>
        <w:t>Рекомендовать главам городских и сельских поселений, расположенных на территории Лоухского муниципального района:</w:t>
      </w:r>
    </w:p>
    <w:p w:rsidR="00761D2A" w:rsidRDefault="00761D2A" w:rsidP="00761D2A">
      <w:pPr>
        <w:numPr>
          <w:ilvl w:val="0"/>
          <w:numId w:val="1"/>
        </w:numPr>
        <w:jc w:val="both"/>
      </w:pPr>
      <w:r>
        <w:t>Провести мероприятия по недопущению несанкционированного выжигания сухой травы, сжигания бытового мусора жителями;</w:t>
      </w:r>
    </w:p>
    <w:p w:rsidR="00761D2A" w:rsidRDefault="00761D2A" w:rsidP="00761D2A">
      <w:pPr>
        <w:numPr>
          <w:ilvl w:val="0"/>
          <w:numId w:val="1"/>
        </w:numPr>
        <w:jc w:val="both"/>
      </w:pPr>
      <w:r>
        <w:t>Проконтролировать готовность добровольных пожарных дружин, организовать патрулирование территории населенных пунктов, провести разъяснительную работу среди арендаторов земельных участков сельскохозяйственного назначения по проведению контролируемых сельскохозяйственных палов, населения о недопущении выжигания сухой растительности и применении открытого огня в непосредственной близости от лесных массивов, а также организовать обучение населения мерам пожарной безопасности;</w:t>
      </w:r>
    </w:p>
    <w:p w:rsidR="00761D2A" w:rsidRDefault="00761D2A" w:rsidP="00761D2A">
      <w:pPr>
        <w:numPr>
          <w:ilvl w:val="0"/>
          <w:numId w:val="1"/>
        </w:numPr>
        <w:jc w:val="both"/>
      </w:pPr>
      <w:r>
        <w:t xml:space="preserve">В случае обнаружения очагов возгорания растительности обеспечить мероприятия по тушению пожара и предотвращению распространения очага возгорания, в том числе опашку места возгорания. </w:t>
      </w:r>
    </w:p>
    <w:p w:rsidR="00761D2A" w:rsidRDefault="00761D2A" w:rsidP="00761D2A">
      <w:pPr>
        <w:pStyle w:val="a3"/>
        <w:tabs>
          <w:tab w:val="num" w:pos="360"/>
        </w:tabs>
        <w:ind w:left="360" w:hanging="360"/>
      </w:pPr>
      <w:r>
        <w:tab/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главы администрации Лоухского муниципального района </w:t>
      </w:r>
      <w:proofErr w:type="spellStart"/>
      <w:r>
        <w:t>А.Н.Моисеенко</w:t>
      </w:r>
      <w:proofErr w:type="spellEnd"/>
      <w:r>
        <w:t>.</w:t>
      </w:r>
    </w:p>
    <w:p w:rsidR="00761D2A" w:rsidRDefault="00761D2A" w:rsidP="00761D2A">
      <w:pPr>
        <w:pStyle w:val="a3"/>
      </w:pPr>
    </w:p>
    <w:p w:rsidR="00761D2A" w:rsidRDefault="00761D2A" w:rsidP="00761D2A">
      <w:pPr>
        <w:pStyle w:val="a5"/>
        <w:jc w:val="both"/>
      </w:pPr>
    </w:p>
    <w:p w:rsidR="00761D2A" w:rsidRDefault="00761D2A" w:rsidP="00761D2A">
      <w:pPr>
        <w:pStyle w:val="a5"/>
        <w:jc w:val="both"/>
      </w:pPr>
      <w:r>
        <w:t>Глава Администрации Лоухского</w:t>
      </w:r>
    </w:p>
    <w:p w:rsidR="00761D2A" w:rsidRDefault="00761D2A" w:rsidP="00761D2A">
      <w:pPr>
        <w:pStyle w:val="a5"/>
        <w:jc w:val="both"/>
      </w:pPr>
      <w:r>
        <w:t>муниципального района                                                                                  А.И.Цехов</w:t>
      </w:r>
    </w:p>
    <w:p w:rsidR="00761D2A" w:rsidRDefault="00761D2A" w:rsidP="00761D2A">
      <w:pPr>
        <w:pStyle w:val="a5"/>
        <w:jc w:val="both"/>
      </w:pPr>
    </w:p>
    <w:p w:rsidR="00761D2A" w:rsidRDefault="00761D2A" w:rsidP="00761D2A">
      <w:pPr>
        <w:pStyle w:val="a5"/>
        <w:jc w:val="both"/>
      </w:pPr>
    </w:p>
    <w:p w:rsidR="00EA6972" w:rsidRDefault="00EA6972"/>
    <w:sectPr w:rsidR="00EA6972" w:rsidSect="00E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17C7"/>
    <w:multiLevelType w:val="singleLevel"/>
    <w:tmpl w:val="AB22BC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D2A"/>
    <w:rsid w:val="00761D2A"/>
    <w:rsid w:val="00EA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D2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61D2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D2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1D2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rsid w:val="00761D2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61D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6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D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dgipson</dc:creator>
  <cp:lastModifiedBy>dgipson</cp:lastModifiedBy>
  <cp:revision>1</cp:revision>
  <cp:lastPrinted>2015-04-23T12:19:00Z</cp:lastPrinted>
  <dcterms:created xsi:type="dcterms:W3CDTF">2015-04-23T12:16:00Z</dcterms:created>
  <dcterms:modified xsi:type="dcterms:W3CDTF">2015-04-23T12:20:00Z</dcterms:modified>
</cp:coreProperties>
</file>